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spacing w:val="-2"/>
          <w:u w:val="thick"/>
        </w:rPr>
        <w:t xml:space="preserve"/>
      </w:r>
      <w:r>
        <w:rPr>
          <w:u w:val="thick"/>
        </w:rPr>
        <w:t xml:space="preserve"/>
      </w:r>
      <w:r>
        <w:rPr>
          <w:spacing w:val="-2"/>
          <w:u w:val="thick"/>
        </w:rPr>
        <w:t xml:space="preserve"/>
      </w:r>
      <w:r>
        <w:rPr>
          <w:spacing w:val="-2"/>
          <w:u w:val="thick"/>
        </w:rPr>
        <w:t xml:space="preserve"/>
      </w:r>
      <w:r>
        <w:rPr>
          <w:u w:val="thick"/>
        </w:rPr>
        <w:t xml:space="preserve"/>
      </w:r>
      <w:r>
        <w:rPr>
          <w:spacing w:val="-2"/>
          <w:u w:val="thick"/>
        </w:rPr>
        <w:t xml:space="preserve"/>
      </w:r>
      <w:r>
        <w:rPr>
          <w:u w:val="thick"/>
        </w:rPr>
        <w:t xml:space="preserve"/>
      </w:r>
      <w:r>
        <w:rPr>
          <w:spacing w:val="-2"/>
          <w:u w:val="thick"/>
        </w:rPr>
        <w:t xml:space="preserve"/>
      </w:r>
      <w:r>
        <w:rPr>
          <w:u w:val="thick"/>
        </w:rPr>
        <w:t xml:space="preserve">12</w:t>
      </w:r>
      <w:r>
        <w:rPr>
          <w:u w:val="thick"/>
        </w:rPr>
        <w:t xml:space="preserve"> Срок службы</w:t>
      </w:r>
      <w:r>
        <w:rPr>
          <w:u w:val="thick"/>
        </w:rPr>
        <w:t xml:space="preserve"> пакета</w:t>
      </w:r>
      <w:r>
        <w:rPr>
          <w:u w:val="thick"/>
        </w:rPr>
        <w:t xml:space="preserve"> -</w:t>
      </w:r>
      <w:r>
        <w:rPr>
          <w:u w:val="thick"/>
        </w:rPr>
        <w:t xml:space="preserve"> Лабораторное</w:t>
      </w:r>
      <w:r>
        <w:rPr>
          <w:u w:val="thick"/>
        </w:rPr>
        <w:t xml:space="preserve"> упражнение</w:t>
      </w:r>
      <w:r>
        <w:rPr>
          <w:spacing w:val="-1"/>
          <w:u w:val="thick"/>
        </w:rPr>
        <w:t xml:space="preserve"/>
      </w:r>
      <w:r>
        <w:rPr>
          <w:spacing w:val="-2"/>
          <w:u w:val="thick"/>
        </w:rPr>
        <w:t xml:space="preserve"/>
      </w:r>
      <w:r>
        <w:rPr>
          <w:spacing w:val="-1"/>
          <w:u w:val="thick"/>
        </w:rPr>
        <w:t xml:space="preserve"/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pStyle w:val="BodyText"/>
        <w:spacing w:before="92"/>
        <w:ind w:left="100"/>
      </w:pP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1"/>
        </w:rPr>
        <w:t xml:space="preserve"/>
      </w:r>
      <w:r>
        <w:rPr/>
        <w:t xml:space="preserve">Эта</w:t>
      </w:r>
      <w:r>
        <w:rPr/>
        <w:t xml:space="preserve"> лаборатория</w:t>
      </w:r>
      <w:r>
        <w:rPr/>
        <w:t xml:space="preserve"> исследует</w:t>
      </w:r>
      <w:r>
        <w:rPr/>
        <w:t xml:space="preserve"> конфигурацию</w:t>
      </w:r>
      <w:r>
        <w:rPr/>
        <w:t xml:space="preserve"> DNS</w:t>
      </w:r>
      <w:r>
        <w:rPr/>
        <w:t xml:space="preserve"> на</w:t>
      </w:r>
      <w:r>
        <w:rPr/>
        <w:t xml:space="preserve"> маршрутизаторах</w:t>
      </w:r>
      <w:r>
        <w:rPr/>
        <w:t xml:space="preserve"> Cisco</w:t>
      </w:r>
      <w:r>
        <w:rPr/>
        <w:t xml:space="preserve"> и</w:t>
      </w:r>
      <w:r>
        <w:rPr/>
        <w:t xml:space="preserve"> кэш </w:t>
      </w:r>
      <w:r>
        <w:rPr/>
        <w:t xml:space="preserve">ARP.</w:t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>
          <w:spacing w:val="-1"/>
        </w:rPr>
        <w:t xml:space="preserve"/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u w:val="thick"/>
        </w:rPr>
        <w:t xml:space="preserve">Лабораторная</w:t>
      </w:r>
      <w:r>
        <w:rPr>
          <w:u w:val="thick"/>
        </w:rPr>
        <w:t xml:space="preserve"> топология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1169775</wp:posOffset>
            </wp:positionH>
            <wp:positionV relativeFrom="paragraph">
              <wp:posOffset>176682</wp:posOffset>
            </wp:positionV>
            <wp:extent cx="5434300" cy="3465004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300" cy="3465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spacing w:before="91"/>
        <w:ind w:left="1382" w:right="1364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pacing w:val="-4"/>
          <w:sz w:val="32"/>
          <w:u w:val="thick"/>
        </w:rPr>
        <w:t xml:space="preserve"/>
      </w:r>
      <w:r>
        <w:rPr>
          <w:rFonts w:ascii="Arial"/>
          <w:b/>
          <w:sz w:val="32"/>
          <w:u w:val="thick"/>
        </w:rPr>
        <w:t xml:space="preserve"/>
      </w:r>
      <w:r>
        <w:rPr>
          <w:rFonts w:ascii="Arial"/>
          <w:b/>
          <w:spacing w:val="-3"/>
          <w:sz w:val="32"/>
          <w:u w:val="thick"/>
        </w:rPr>
        <w:t xml:space="preserve"/>
      </w:r>
      <w:r>
        <w:rPr>
          <w:rFonts w:ascii="Arial"/>
          <w:b/>
          <w:sz w:val="32"/>
          <w:u w:val="thick"/>
        </w:rPr>
        <w:t xml:space="preserve">Загрузить</w:t>
      </w:r>
      <w:r>
        <w:rPr>
          <w:rFonts w:ascii="Arial"/>
          <w:b/>
          <w:sz w:val="32"/>
          <w:u w:val="thick"/>
        </w:rPr>
        <w:t xml:space="preserve"> конфигурации</w:t>
      </w:r>
      <w:r>
        <w:rPr>
          <w:rFonts w:ascii="Arial"/>
          <w:b/>
          <w:sz w:val="32"/>
          <w:u w:val="thick"/>
        </w:rPr>
        <w:t xml:space="preserve"> запуска</w:t>
      </w:r>
      <w:r>
        <w:rPr>
          <w:rFonts w:ascii="Arial"/>
          <w:b/>
          <w:spacing w:val="-4"/>
          <w:sz w:val="32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pStyle w:val="BodyText"/>
        <w:spacing w:before="92"/>
        <w:ind w:left="100"/>
      </w:pPr>
      <w:r>
        <w:rPr>
          <w:spacing w:val="-2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1"/>
        </w:rPr>
        <w:t xml:space="preserve"/>
      </w:r>
      <w:r>
        <w:rPr>
          <w:spacing w:val="-1"/>
        </w:rPr>
        <w:t xml:space="preserve"/>
      </w:r>
      <w:r>
        <w:rPr>
          <w:spacing w:val="-2"/>
        </w:rPr>
        <w:t xml:space="preserve"/>
      </w:r>
      <w:r>
        <w:rPr/>
        <w:t xml:space="preserve">Откройте</w:t>
      </w:r>
      <w:r>
        <w:rPr/>
        <w:t xml:space="preserve"> файл</w:t>
      </w:r>
      <w:r>
        <w:rPr/>
        <w:t xml:space="preserve"> «12</w:t>
      </w:r>
      <w:r>
        <w:rPr/>
        <w:t xml:space="preserve"> The</w:t>
      </w:r>
      <w:r>
        <w:rPr/>
        <w:t xml:space="preserve"> Life</w:t>
      </w:r>
      <w:r>
        <w:rPr/>
        <w:t xml:space="preserve"> of</w:t>
      </w:r>
      <w:r>
        <w:rPr/>
        <w:t xml:space="preserve"> a</w:t>
      </w:r>
      <w:r>
        <w:rPr/>
        <w:t xml:space="preserve"> Packet.pkt»</w:t>
      </w:r>
      <w:r>
        <w:rPr/>
        <w:t xml:space="preserve"> в</w:t>
      </w:r>
      <w:r>
        <w:rPr/>
        <w:t xml:space="preserve"> Packet Tracer</w:t>
      </w:r>
      <w:r>
        <w:rPr/>
        <w:t xml:space="preserve">, чтобы</w:t>
      </w:r>
      <w:r>
        <w:rPr/>
        <w:t xml:space="preserve"> загрузить</w:t>
      </w:r>
      <w:r>
        <w:rPr/>
        <w:t xml:space="preserve"> лабораторию.</w:t>
      </w:r>
      <w:r>
        <w:rPr>
          <w:spacing w:val="-4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1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</w:p>
    <w:p>
      <w:pPr>
        <w:pStyle w:val="BodyText"/>
      </w:pPr>
    </w:p>
    <w:p>
      <w:pPr>
        <w:pStyle w:val="BodyText"/>
        <w:ind w:left="100"/>
      </w:pPr>
      <w:r>
        <w:rPr>
          <w:spacing w:val="-4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4"/>
        </w:rPr>
        <w:t xml:space="preserve"/>
      </w:r>
      <w:r>
        <w:rPr>
          <w:spacing w:val="-3"/>
        </w:rPr>
        <w:t xml:space="preserve"/>
      </w:r>
      <w:r>
        <w:rPr/>
        <w:t xml:space="preserve">Это</w:t>
      </w:r>
      <w:r>
        <w:rPr/>
        <w:t xml:space="preserve"> настраивает </w:t>
      </w:r>
      <w:r>
        <w:rPr/>
        <w:t xml:space="preserve"/>
      </w:r>
      <w:r>
        <w:rPr/>
        <w:t xml:space="preserve">лабораторную</w:t>
      </w:r>
      <w:r>
        <w:rPr/>
        <w:t xml:space="preserve"> топологию</w:t>
      </w:r>
      <w:r>
        <w:rPr/>
        <w:t xml:space="preserve">, как</w:t>
      </w:r>
      <w:r>
        <w:rPr/>
        <w:t xml:space="preserve"> показано</w:t>
      </w:r>
      <w:r>
        <w:rPr/>
        <w:t xml:space="preserve"> выше</w:t>
      </w:r>
      <w:r>
        <w:rPr/>
        <w:t xml:space="preserve">, и</w:t>
      </w:r>
      <w:r>
        <w:rPr/>
        <w:t xml:space="preserve"> добавляет</w:t>
      </w:r>
      <w:r>
        <w:rPr/>
        <w:t xml:space="preserve"> статические</w:t>
      </w:r>
      <w:r>
        <w:rPr/>
        <w:t xml:space="preserve"> маршруты</w:t>
      </w:r>
      <w:r>
        <w:rPr/>
        <w:t xml:space="preserve"> между</w:t>
      </w:r>
      <w:r>
        <w:rPr/>
        <w:t xml:space="preserve"> R1</w:t>
      </w:r>
      <w:r>
        <w:rPr/>
        <w:t xml:space="preserve"> и R3.</w:t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4"/>
        </w:rPr>
        <w:t xml:space="preserve"/>
      </w:r>
      <w:r>
        <w:rPr>
          <w:spacing w:val="-3"/>
        </w:rPr>
        <w:t xml:space="preserve"/>
      </w:r>
      <w:r>
        <w:rPr>
          <w:spacing w:val="-63"/>
        </w:rPr>
        <w:t xml:space="preserve"/>
      </w:r>
      <w:r>
        <w:rPr>
          <w:spacing w:val="-1"/>
        </w:rPr>
        <w:t xml:space="preserve"/>
      </w:r>
    </w:p>
    <w:p>
      <w:pPr>
        <w:spacing w:after="0"/>
        <w:sectPr>
          <w:footerReference w:type="default" r:id="rId5"/>
          <w:type w:val="continuous"/>
          <w:pgSz w:w="12240" w:h="15840"/>
          <w:pgMar w:footer="479" w:top="1380" w:bottom="660" w:left="1700" w:right="1720"/>
          <w:pgNumType w:start="1"/>
        </w:sectPr>
      </w:pPr>
    </w:p>
    <w:p>
      <w:pPr>
        <w:pStyle w:val="Heading1"/>
        <w:spacing w:before="80"/>
        <w:rPr>
          <w:u w:val="none"/>
        </w:rPr>
      </w:pPr>
      <w:r>
        <w:rPr>
          <w:spacing w:val="-2"/>
          <w:u w:val="thick"/>
        </w:rPr>
        <w:t xml:space="preserve"/>
      </w:r>
      <w:r>
        <w:rPr>
          <w:u w:val="thick"/>
        </w:rPr>
        <w:t xml:space="preserve"/>
      </w:r>
      <w:r>
        <w:rPr>
          <w:spacing w:val="-2"/>
          <w:u w:val="thick"/>
        </w:rPr>
        <w:t xml:space="preserve"/>
      </w:r>
      <w:r>
        <w:rPr>
          <w:u w:val="thick"/>
        </w:rPr>
        <w:t xml:space="preserve">Настройка</w:t>
      </w:r>
      <w:r>
        <w:rPr>
          <w:u w:val="thick"/>
        </w:rPr>
        <w:t xml:space="preserve"> маршрутизаторов</w:t>
      </w:r>
      <w:r>
        <w:rPr>
          <w:u w:val="thick"/>
        </w:rPr>
        <w:t xml:space="preserve"> как</w:t>
      </w:r>
      <w:r>
        <w:rPr>
          <w:u w:val="thick"/>
        </w:rPr>
        <w:t xml:space="preserve"> DNS-клиентов</w:t>
      </w:r>
      <w:r>
        <w:rPr>
          <w:spacing w:val="-3"/>
          <w:u w:val="thick"/>
        </w:rPr>
        <w:t xml:space="preserve"/>
      </w:r>
      <w:r>
        <w:rPr>
          <w:spacing w:val="-3"/>
          <w:u w:val="thick"/>
        </w:rPr>
        <w:t xml:space="preserve"/>
      </w:r>
      <w:r>
        <w:rPr>
          <w:u w:val="thick"/>
        </w:rPr>
        <w:t xml:space="preserve"/>
      </w:r>
      <w:r>
        <w:rPr>
          <w:spacing w:val="-4"/>
          <w:u w:val="thick"/>
        </w:rPr>
        <w:t xml:space="preserve"/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before="92"/>
        <w:ind w:left="100" w:right="697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pacing w:val="1"/>
          <w:sz w:val="24"/>
        </w:rPr>
        <w:t xml:space="preserve"/>
      </w:r>
      <w:r>
        <w:rPr>
          <w:rFonts w:ascii="Arial" w:hAnsi="Arial"/>
          <w:b/>
          <w:i/>
          <w:sz w:val="24"/>
        </w:rPr>
        <w:t xml:space="preserve">Обратите внимание, что маршрутизаторы не могут быть DNS-серверами в Packet Tracer (он не</w:t>
      </w:r>
      <w:r>
        <w:rPr>
          <w:rFonts w:ascii="Arial" w:hAnsi="Arial"/>
          <w:b/>
          <w:i/>
          <w:sz w:val="24"/>
        </w:rPr>
        <w:t xml:space="preserve"> поддерживает команду «ip dns server»), поэтому мы используем </w:t>
      </w:r>
      <w:r>
        <w:rPr>
          <w:rFonts w:ascii="Arial" w:hAnsi="Arial"/>
          <w:b/>
          <w:i/>
          <w:sz w:val="24"/>
        </w:rPr>
        <w:t xml:space="preserve">устройство </w:t>
      </w:r>
      <w:r>
        <w:rPr>
          <w:rFonts w:ascii="Arial" w:hAnsi="Arial"/>
          <w:b/>
          <w:i/>
          <w:sz w:val="24"/>
        </w:rPr>
        <w:t xml:space="preserve">сервера</w:t>
      </w:r>
      <w:r>
        <w:rPr>
          <w:rFonts w:ascii="Arial" w:hAnsi="Arial"/>
          <w:b/>
          <w:i/>
          <w:sz w:val="24"/>
        </w:rPr>
        <w:t xml:space="preserve"> Packet Tracer в качестве DNS-сервера.</w:t>
      </w:r>
      <w:r>
        <w:rPr>
          <w:rFonts w:ascii="Arial" w:hAnsi="Arial"/>
          <w:b/>
          <w:i/>
          <w:spacing w:val="-65"/>
          <w:sz w:val="24"/>
        </w:rPr>
        <w:t xml:space="preserve"/>
      </w:r>
      <w:r>
        <w:rPr>
          <w:rFonts w:ascii="Arial" w:hAnsi="Arial"/>
          <w:b/>
          <w:i/>
          <w:spacing w:val="-1"/>
          <w:sz w:val="24"/>
        </w:rPr>
        <w:t xml:space="preserve"/>
      </w:r>
      <w:r>
        <w:rPr>
          <w:rFonts w:ascii="Arial" w:hAnsi="Arial"/>
          <w:b/>
          <w:i/>
          <w:spacing w:val="-1"/>
          <w:sz w:val="24"/>
        </w:rPr>
        <w:t xml:space="preserve"/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100" w:right="188"/>
      </w:pPr>
      <w:r>
        <w:rPr/>
        <w:t xml:space="preserve">Узел с IP-адресом 10.10.10.10 настроен как DNS-сервер и</w:t>
      </w:r>
      <w:r>
        <w:rPr/>
        <w:t xml:space="preserve"> может</w:t>
      </w:r>
      <w:r>
        <w:rPr/>
        <w:t xml:space="preserve"> разрешать DNS-запросы</w:t>
      </w:r>
      <w:r>
        <w:rPr/>
        <w:t xml:space="preserve"> для «R1,»</w:t>
      </w:r>
      <w:r>
        <w:rPr/>
        <w:t xml:space="preserve"> «R2»</w:t>
      </w:r>
      <w:r>
        <w:rPr/>
        <w:t xml:space="preserve"> и «R3.»</w:t>
      </w:r>
      <w:r>
        <w:rPr>
          <w:spacing w:val="-65"/>
        </w:rPr>
        <w:t xml:space="preserve"/>
      </w:r>
      <w:r>
        <w:rPr/>
        <w:t xml:space="preserve"/>
      </w:r>
      <w:r>
        <w:rPr>
          <w:spacing w:val="-1"/>
        </w:rPr>
        <w:t xml:space="preserve"/>
      </w:r>
      <w:r>
        <w:rPr>
          <w:spacing w:val="-1"/>
        </w:rPr>
        <w:t xml:space="preserve"/>
      </w:r>
      <w:r>
        <w:rPr>
          <w:spacing w:val="-1"/>
        </w:rPr>
        <w:t xml:space="preserve"/>
      </w:r>
      <w:r>
        <w:rPr>
          <w:spacing w:val="1"/>
        </w:rPr>
        <w:t xml:space="preserve"/>
      </w:r>
      <w:r>
        <w:rPr>
          <w:spacing w:val="-1"/>
        </w:rPr>
        <w:t xml:space="preserve"/>
      </w:r>
    </w:p>
    <w:p>
      <w:pPr>
        <w:pStyle w:val="BodyText"/>
        <w:ind w:left="100"/>
      </w:pP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/>
        <w:t xml:space="preserve">Имя</w:t>
      </w:r>
      <w:r>
        <w:rPr/>
        <w:t xml:space="preserve"> домена</w:t>
      </w:r>
      <w:r>
        <w:rPr/>
        <w:t xml:space="preserve"> не</w:t>
      </w:r>
      <w:r>
        <w:rPr/>
        <w:t xml:space="preserve"> используется.</w:t>
      </w:r>
      <w:r>
        <w:rPr/>
        <w:t xml:space="preserve"/>
      </w:r>
      <w:r>
        <w:rPr>
          <w:spacing w:val="-1"/>
        </w:rPr>
        <w:t xml:space="preserve"/>
      </w:r>
      <w:r>
        <w:rPr>
          <w:spacing w:val="-1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194" w:hanging="360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Настройте</w:t>
      </w:r>
      <w:r>
        <w:rPr>
          <w:sz w:val="24"/>
        </w:rPr>
        <w:t xml:space="preserve"> R1,</w:t>
      </w:r>
      <w:r>
        <w:rPr>
          <w:sz w:val="24"/>
        </w:rPr>
        <w:t xml:space="preserve"> R2</w:t>
      </w:r>
      <w:r>
        <w:rPr>
          <w:sz w:val="24"/>
        </w:rPr>
        <w:t xml:space="preserve"> и</w:t>
      </w:r>
      <w:r>
        <w:rPr>
          <w:sz w:val="24"/>
        </w:rPr>
        <w:t xml:space="preserve"> R3</w:t>
      </w:r>
      <w:r>
        <w:rPr>
          <w:sz w:val="24"/>
        </w:rPr>
        <w:t xml:space="preserve"> на</w:t>
      </w:r>
      <w:r>
        <w:rPr>
          <w:sz w:val="24"/>
        </w:rPr>
        <w:t xml:space="preserve"> использование</w:t>
      </w:r>
      <w:r>
        <w:rPr>
          <w:sz w:val="24"/>
        </w:rPr>
        <w:t xml:space="preserve"> 10.10.10.10</w:t>
      </w:r>
      <w:r>
        <w:rPr>
          <w:sz w:val="24"/>
        </w:rPr>
        <w:t xml:space="preserve"> в качестве</w:t>
      </w:r>
      <w:r>
        <w:rPr>
          <w:sz w:val="24"/>
        </w:rPr>
        <w:t xml:space="preserve"> DNS-сервера</w:t>
      </w:r>
      <w:r>
        <w:rPr>
          <w:sz w:val="24"/>
        </w:rPr>
        <w:t xml:space="preserve">.</w:t>
      </w:r>
      <w:r>
        <w:rPr>
          <w:sz w:val="24"/>
        </w:rPr>
        <w:t xml:space="preserve"> Нет</w:t>
      </w:r>
      <w:r>
        <w:rPr>
          <w:sz w:val="24"/>
        </w:rPr>
        <w:t xml:space="preserve"> необходимости</w:t>
      </w:r>
      <w:r>
        <w:rPr>
          <w:sz w:val="24"/>
        </w:rPr>
        <w:t xml:space="preserve"> настраивать</w:t>
      </w:r>
      <w:r>
        <w:rPr>
          <w:sz w:val="24"/>
        </w:rPr>
        <w:t xml:space="preserve"> доменное имя или список доменов.</w:t>
      </w:r>
      <w:r>
        <w:rPr>
          <w:spacing w:val="-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461" w:hanging="360"/>
        <w:jc w:val="both"/>
        <w:rPr>
          <w:sz w:val="24"/>
        </w:rPr>
      </w:pPr>
      <w:r>
        <w:rPr>
          <w:spacing w:val="-65"/>
          <w:sz w:val="24"/>
        </w:rPr>
        <w:t xml:space="preserve"/>
      </w:r>
      <w:r>
        <w:rPr>
          <w:sz w:val="24"/>
        </w:rPr>
        <w:t xml:space="preserve">Убедитесь, что можно выполнить команду ping R2 и R3 из R1, используя их имена хостов «R2»</w:t>
      </w:r>
      <w:r>
        <w:rPr>
          <w:sz w:val="24"/>
        </w:rPr>
        <w:t xml:space="preserve"> и «R3» (DNS-серверу может потребоваться некоторое время для разрешения DNS-запроса</w:t>
      </w:r>
      <w:r>
        <w:rPr>
          <w:sz w:val="24"/>
        </w:rPr>
        <w:t xml:space="preserve">).</w:t>
      </w:r>
      <w:r>
        <w:rPr>
          <w:spacing w:val="-64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461" w:hanging="360"/>
        <w:jc w:val="both"/>
        <w:rPr>
          <w:sz w:val="24"/>
        </w:rPr>
      </w:pPr>
      <w:r>
        <w:rPr>
          <w:sz w:val="24"/>
        </w:rPr>
        <w:t xml:space="preserve">Убедитесь, что можно выполнить эхо-тестирование R1 и R2 из R3 с использованием имен хостов «R1»</w:t>
      </w:r>
      <w:r>
        <w:rPr>
          <w:sz w:val="24"/>
        </w:rPr>
        <w:t xml:space="preserve"> и</w:t>
      </w:r>
      <w:r>
        <w:rPr>
          <w:sz w:val="24"/>
        </w:rPr>
        <w:t xml:space="preserve"> «R2.»</w:t>
      </w:r>
      <w:r>
        <w:rPr>
          <w:spacing w:val="-65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rPr>
          <w:u w:val="none"/>
        </w:rPr>
      </w:pPr>
      <w:r>
        <w:rPr>
          <w:spacing w:val="-3"/>
          <w:u w:val="thick"/>
        </w:rPr>
        <w:t xml:space="preserve"/>
      </w:r>
      <w:r>
        <w:rPr>
          <w:u w:val="thick"/>
        </w:rPr>
        <w:t xml:space="preserve"/>
      </w:r>
      <w:r>
        <w:rPr>
          <w:spacing w:val="-2"/>
          <w:u w:val="thick"/>
        </w:rPr>
        <w:t xml:space="preserve"/>
      </w:r>
      <w:r>
        <w:rPr>
          <w:spacing w:val="-3"/>
          <w:u w:val="thick"/>
        </w:rPr>
        <w:t xml:space="preserve"/>
      </w:r>
      <w:r>
        <w:rPr>
          <w:u w:val="thick"/>
        </w:rPr>
        <w:t xml:space="preserve">Проверка</w:t>
      </w:r>
      <w:r>
        <w:rPr>
          <w:u w:val="thick"/>
        </w:rPr>
        <w:t xml:space="preserve"> кэша</w:t>
      </w:r>
      <w:r>
        <w:rPr>
          <w:u w:val="thick"/>
        </w:rPr>
        <w:t xml:space="preserve"> ARP</w:t>
      </w:r>
      <w:r>
        <w:rPr>
          <w:u w:val="thick"/>
        </w:rPr>
        <w:t xml:space="preserve"> на</w:t>
      </w:r>
      <w:r>
        <w:rPr>
          <w:u w:val="thick"/>
        </w:rPr>
        <w:t xml:space="preserve"> маршрутизаторах</w:t>
      </w:r>
      <w:r>
        <w:rPr>
          <w:spacing w:val="-2"/>
          <w:u w:val="thick"/>
        </w:rPr>
        <w:t xml:space="preserve"/>
      </w:r>
      <w:r>
        <w:rPr>
          <w:spacing w:val="-3"/>
          <w:u w:val="thick"/>
        </w:rPr>
        <w:t xml:space="preserve"/>
      </w:r>
      <w:r>
        <w:rPr>
          <w:u w:val="thick"/>
        </w:rPr>
        <w:t xml:space="preserve"/>
      </w:r>
      <w:r>
        <w:rPr>
          <w:spacing w:val="-2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92" w:after="0"/>
        <w:ind w:left="820" w:right="567" w:hanging="360"/>
        <w:jc w:val="left"/>
        <w:rPr>
          <w:sz w:val="24"/>
        </w:rPr>
      </w:pPr>
      <w:r>
        <w:rPr>
          <w:sz w:val="24"/>
        </w:rPr>
        <w:t xml:space="preserve">Вы ожидаете увидеть запись для R3 в ARP-кэше R1? Почему или</w:t>
      </w:r>
      <w:r>
        <w:rPr>
          <w:sz w:val="24"/>
        </w:rPr>
        <w:t xml:space="preserve"> нет</w:t>
      </w:r>
      <w:r>
        <w:rPr>
          <w:sz w:val="24"/>
        </w:rPr>
        <w:t xml:space="preserve">?</w:t>
      </w:r>
      <w:r>
        <w:rPr>
          <w:spacing w:val="-65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Проверьте</w:t>
      </w:r>
      <w:r>
        <w:rPr>
          <w:sz w:val="24"/>
        </w:rPr>
        <w:t xml:space="preserve"> кэш </w:t>
      </w:r>
      <w:r>
        <w:rPr>
          <w:sz w:val="24"/>
        </w:rPr>
        <w:t xml:space="preserve">ARP</w:t>
      </w:r>
      <w:r>
        <w:rPr>
          <w:sz w:val="24"/>
        </w:rPr>
        <w:t xml:space="preserve"> на R1,</w:t>
      </w:r>
      <w:r>
        <w:rPr>
          <w:sz w:val="24"/>
        </w:rPr>
        <w:t xml:space="preserve"> R2</w:t>
      </w:r>
      <w:r>
        <w:rPr>
          <w:sz w:val="24"/>
        </w:rPr>
        <w:t xml:space="preserve"> и</w:t>
      </w:r>
      <w:r>
        <w:rPr>
          <w:sz w:val="24"/>
        </w:rPr>
        <w:t xml:space="preserve"> R3.</w:t>
      </w:r>
      <w:r>
        <w:rPr>
          <w:sz w:val="24"/>
        </w:rPr>
        <w:t xml:space="preserve"> Что</w:t>
      </w:r>
      <w:r>
        <w:rPr>
          <w:sz w:val="24"/>
        </w:rPr>
        <w:t xml:space="preserve"> ты</w:t>
      </w:r>
      <w:r>
        <w:rPr>
          <w:sz w:val="24"/>
        </w:rPr>
        <w:t xml:space="preserve"> видишь?</w:t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</w:p>
    <w:sectPr>
      <w:pgSz w:w="12240" w:h="15840"/>
      <w:pgMar w:header="0" w:footer="479" w:top="1360" w:bottom="66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9952">
          <wp:simplePos x="0" y="0"/>
          <wp:positionH relativeFrom="page">
            <wp:posOffset>3124200</wp:posOffset>
          </wp:positionH>
          <wp:positionV relativeFrom="page">
            <wp:posOffset>9626942</wp:posOffset>
          </wp:positionV>
          <wp:extent cx="1523977" cy="2514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77" cy="251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84" w:right="1364"/>
      <w:jc w:val="center"/>
      <w:outlineLvl w:val="1"/>
    </w:pPr>
    <w:rPr>
      <w:rFonts w:ascii="Arial" w:hAnsi="Arial" w:eastAsia="Arial" w:cs="Arial"/>
      <w:b/>
      <w:bCs/>
      <w:sz w:val="32"/>
      <w:szCs w:val="3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851"/>
    </w:pPr>
    <w:rPr>
      <w:rFonts w:ascii="Arial" w:hAnsi="Arial" w:eastAsia="Arial" w:cs="Arial"/>
      <w:b/>
      <w:bCs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461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title>Lab 1</dc:title>
  <dcterms:created xsi:type="dcterms:W3CDTF">2023-01-17T08:41:03Z</dcterms:created>
  <dcterms:modified xsi:type="dcterms:W3CDTF">2023-01-17T08:41:03Z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2023-01-17T00:00:00Z</vt:filetime>
  </property>
</Properties>
</file>